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B4E3" w14:textId="77777777" w:rsidR="001D7D93" w:rsidRPr="001D7D93" w:rsidRDefault="001D7D93" w:rsidP="00D55857">
      <w:pPr>
        <w:spacing w:after="0"/>
        <w:jc w:val="center"/>
        <w:rPr>
          <w:rFonts w:ascii="Arial MT" w:eastAsia="Calibri" w:hAnsi="Arial MT" w:cs="Times New Roman"/>
          <w:b/>
          <w:sz w:val="24"/>
          <w:szCs w:val="24"/>
        </w:rPr>
      </w:pPr>
    </w:p>
    <w:p w14:paraId="3AD713FE" w14:textId="674BFB32" w:rsidR="00C85393" w:rsidRPr="001D7D93" w:rsidRDefault="00A10420" w:rsidP="00D55857">
      <w:pPr>
        <w:spacing w:after="0"/>
        <w:jc w:val="center"/>
        <w:rPr>
          <w:rFonts w:ascii="Arial MT" w:eastAsia="Calibri" w:hAnsi="Arial MT" w:cs="Times New Roman"/>
          <w:b/>
          <w:sz w:val="24"/>
          <w:szCs w:val="24"/>
        </w:rPr>
      </w:pPr>
      <w:r w:rsidRPr="001D7D93">
        <w:rPr>
          <w:rFonts w:ascii="Arial MT" w:eastAsia="Calibri" w:hAnsi="Arial MT" w:cs="Times New Roman"/>
          <w:b/>
          <w:sz w:val="24"/>
          <w:szCs w:val="24"/>
        </w:rPr>
        <w:t xml:space="preserve">ANEXO I – </w:t>
      </w:r>
      <w:r w:rsidR="00124FAB">
        <w:rPr>
          <w:rFonts w:ascii="Arial MT" w:eastAsia="Calibri" w:hAnsi="Arial MT" w:cs="Times New Roman"/>
          <w:b/>
          <w:sz w:val="24"/>
          <w:szCs w:val="24"/>
        </w:rPr>
        <w:t xml:space="preserve">DAS </w:t>
      </w:r>
      <w:r w:rsidR="00462391" w:rsidRPr="001D7D93">
        <w:rPr>
          <w:rFonts w:ascii="Arial MT" w:eastAsia="Calibri" w:hAnsi="Arial MT" w:cs="Times New Roman"/>
          <w:b/>
          <w:sz w:val="24"/>
          <w:szCs w:val="24"/>
        </w:rPr>
        <w:t>CATEGORIAS</w:t>
      </w:r>
    </w:p>
    <w:p w14:paraId="08732C22" w14:textId="4CD30EA0" w:rsidR="00A10420" w:rsidRPr="001D7D93" w:rsidRDefault="00A10420" w:rsidP="00D55857">
      <w:pPr>
        <w:spacing w:after="0"/>
        <w:rPr>
          <w:rFonts w:ascii="Arial MT" w:eastAsia="Calibri" w:hAnsi="Arial MT" w:cs="Times New Roman"/>
          <w:b/>
          <w:sz w:val="20"/>
          <w:szCs w:val="20"/>
        </w:rPr>
      </w:pPr>
      <w:r w:rsidRPr="001D7D93">
        <w:rPr>
          <w:rFonts w:ascii="Arial MT" w:eastAsia="Times New Roman" w:hAnsi="Arial MT" w:cs="Times New Roman"/>
          <w:sz w:val="27"/>
          <w:szCs w:val="27"/>
        </w:rPr>
        <w:t> </w:t>
      </w:r>
      <w:r w:rsidRPr="001D7D93">
        <w:rPr>
          <w:rFonts w:ascii="Arial MT" w:eastAsia="Calibri" w:hAnsi="Arial MT" w:cs="Times New Roman"/>
          <w:b/>
          <w:sz w:val="20"/>
          <w:szCs w:val="20"/>
        </w:rPr>
        <w:t>RECURSOS DO EDITAL</w:t>
      </w:r>
    </w:p>
    <w:p w14:paraId="4570C3B5" w14:textId="3F433024" w:rsidR="00A10420" w:rsidRPr="001D7D93" w:rsidRDefault="00A10420" w:rsidP="00047D17">
      <w:pPr>
        <w:spacing w:after="0" w:line="240" w:lineRule="auto"/>
        <w:ind w:left="120" w:right="120"/>
        <w:jc w:val="both"/>
        <w:rPr>
          <w:rFonts w:ascii="Arial MT" w:eastAsia="Times New Roman" w:hAnsi="Arial MT" w:cs="Times New Roman"/>
          <w:sz w:val="20"/>
          <w:szCs w:val="20"/>
        </w:rPr>
      </w:pPr>
      <w:r w:rsidRPr="001D7D93">
        <w:rPr>
          <w:rFonts w:ascii="Arial MT" w:eastAsia="Times New Roman" w:hAnsi="Arial MT" w:cs="Times New Roman"/>
          <w:sz w:val="20"/>
          <w:szCs w:val="20"/>
        </w:rPr>
        <w:t xml:space="preserve">O presente edital possui valor total </w:t>
      </w:r>
      <w:r w:rsidRPr="00124FAB">
        <w:rPr>
          <w:rFonts w:ascii="Arial MT" w:eastAsia="Times New Roman" w:hAnsi="Arial MT" w:cs="Times New Roman"/>
          <w:sz w:val="20"/>
          <w:szCs w:val="20"/>
        </w:rPr>
        <w:t xml:space="preserve">de R$ </w:t>
      </w:r>
      <w:r w:rsidR="007A0B51" w:rsidRPr="007A0B51">
        <w:rPr>
          <w:rFonts w:ascii="Arial MT" w:eastAsia="Calibri" w:hAnsi="Arial MT" w:cs="Times New Roman"/>
          <w:b/>
          <w:bCs/>
          <w:sz w:val="20"/>
          <w:szCs w:val="20"/>
        </w:rPr>
        <w:t xml:space="preserve">R$ 69.402,31, (sessenta e nove mil, quatrocentos e dois reais e trinta e um </w:t>
      </w:r>
      <w:proofErr w:type="gramStart"/>
      <w:r w:rsidR="007A0B51" w:rsidRPr="007A0B51">
        <w:rPr>
          <w:rFonts w:ascii="Arial MT" w:eastAsia="Calibri" w:hAnsi="Arial MT" w:cs="Times New Roman"/>
          <w:b/>
          <w:bCs/>
          <w:sz w:val="20"/>
          <w:szCs w:val="20"/>
        </w:rPr>
        <w:t>centavos)</w:t>
      </w:r>
      <w:r w:rsidR="007A0B51" w:rsidRPr="006E6EA6">
        <w:rPr>
          <w:rFonts w:ascii="Arial MT" w:hAnsi="Arial MT"/>
          <w:b/>
          <w:bCs/>
          <w:sz w:val="24"/>
          <w:szCs w:val="24"/>
        </w:rPr>
        <w:t xml:space="preserve"> </w:t>
      </w:r>
      <w:r w:rsidRPr="001D7D93">
        <w:rPr>
          <w:rFonts w:ascii="Arial MT" w:eastAsia="Times New Roman" w:hAnsi="Arial MT" w:cs="Times New Roman"/>
          <w:sz w:val="20"/>
          <w:szCs w:val="20"/>
        </w:rPr>
        <w:t xml:space="preserve"> distribuídos</w:t>
      </w:r>
      <w:proofErr w:type="gramEnd"/>
      <w:r w:rsidRPr="001D7D93">
        <w:rPr>
          <w:rFonts w:ascii="Arial MT" w:eastAsia="Times New Roman" w:hAnsi="Arial MT" w:cs="Times New Roman"/>
          <w:sz w:val="20"/>
          <w:szCs w:val="20"/>
        </w:rPr>
        <w:t xml:space="preserve"> da </w:t>
      </w:r>
      <w:proofErr w:type="gramStart"/>
      <w:r w:rsidRPr="001D7D93">
        <w:rPr>
          <w:rFonts w:ascii="Arial MT" w:eastAsia="Times New Roman" w:hAnsi="Arial MT" w:cs="Times New Roman"/>
          <w:sz w:val="20"/>
          <w:szCs w:val="20"/>
        </w:rPr>
        <w:t>seguinte</w:t>
      </w:r>
      <w:r w:rsidR="00047D17" w:rsidRPr="001D7D93">
        <w:rPr>
          <w:rFonts w:ascii="Arial MT" w:eastAsia="Times New Roman" w:hAnsi="Arial MT" w:cs="Times New Roman"/>
          <w:sz w:val="20"/>
          <w:szCs w:val="20"/>
        </w:rPr>
        <w:t xml:space="preserve"> </w:t>
      </w:r>
      <w:r w:rsidRPr="001D7D93">
        <w:rPr>
          <w:rFonts w:ascii="Arial MT" w:eastAsia="Times New Roman" w:hAnsi="Arial MT" w:cs="Times New Roman"/>
          <w:sz w:val="20"/>
          <w:szCs w:val="20"/>
        </w:rPr>
        <w:t xml:space="preserve"> forma</w:t>
      </w:r>
      <w:proofErr w:type="gramEnd"/>
      <w:r w:rsidRPr="001D7D93">
        <w:rPr>
          <w:rFonts w:ascii="Arial MT" w:eastAsia="Times New Roman" w:hAnsi="Arial MT" w:cs="Times New Roman"/>
          <w:sz w:val="20"/>
          <w:szCs w:val="20"/>
        </w:rPr>
        <w:t>:</w:t>
      </w:r>
    </w:p>
    <w:p w14:paraId="1210C8CE" w14:textId="4219A36E" w:rsidR="00A10420" w:rsidRPr="00124FAB" w:rsidRDefault="00A10420" w:rsidP="00D55857">
      <w:pPr>
        <w:pStyle w:val="PargrafodaLista"/>
        <w:numPr>
          <w:ilvl w:val="0"/>
          <w:numId w:val="4"/>
        </w:numPr>
        <w:spacing w:after="0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  <w:r w:rsidRPr="001D7D93">
        <w:rPr>
          <w:rFonts w:ascii="Arial MT" w:eastAsia="Calibri" w:hAnsi="Arial MT" w:cs="Times New Roman"/>
          <w:sz w:val="20"/>
          <w:szCs w:val="20"/>
        </w:rPr>
        <w:t xml:space="preserve">Até R$ </w:t>
      </w:r>
      <w:r w:rsidR="00617894" w:rsidRPr="001D7D93">
        <w:rPr>
          <w:rFonts w:ascii="Arial MT" w:eastAsia="Calibri" w:hAnsi="Arial MT" w:cs="Times New Roman"/>
          <w:sz w:val="20"/>
          <w:szCs w:val="20"/>
        </w:rPr>
        <w:t>1</w:t>
      </w:r>
      <w:r w:rsidR="00053E71" w:rsidRPr="001D7D93">
        <w:rPr>
          <w:rFonts w:ascii="Arial MT" w:eastAsia="Calibri" w:hAnsi="Arial MT" w:cs="Times New Roman"/>
          <w:sz w:val="20"/>
          <w:szCs w:val="20"/>
        </w:rPr>
        <w:t>5.</w:t>
      </w:r>
      <w:r w:rsidR="00124FAB">
        <w:rPr>
          <w:rFonts w:ascii="Arial MT" w:eastAsia="Calibri" w:hAnsi="Arial MT" w:cs="Times New Roman"/>
          <w:sz w:val="20"/>
          <w:szCs w:val="20"/>
        </w:rPr>
        <w:t>954,00</w:t>
      </w:r>
      <w:r w:rsidRPr="001D7D93">
        <w:rPr>
          <w:rFonts w:ascii="Arial MT" w:eastAsia="Calibri" w:hAnsi="Arial MT" w:cs="Times New Roman"/>
          <w:sz w:val="20"/>
          <w:szCs w:val="20"/>
        </w:rPr>
        <w:t xml:space="preserve"> (</w:t>
      </w:r>
      <w:r w:rsidR="00D55857" w:rsidRPr="001D7D93">
        <w:rPr>
          <w:rFonts w:ascii="Arial MT" w:eastAsia="Calibri" w:hAnsi="Arial MT" w:cs="Times New Roman"/>
          <w:sz w:val="20"/>
          <w:szCs w:val="20"/>
        </w:rPr>
        <w:t>quinze</w:t>
      </w:r>
      <w:r w:rsidR="00C54388" w:rsidRPr="001D7D93">
        <w:rPr>
          <w:rFonts w:ascii="Arial MT" w:eastAsia="Calibri" w:hAnsi="Arial MT" w:cs="Times New Roman"/>
          <w:sz w:val="20"/>
          <w:szCs w:val="20"/>
        </w:rPr>
        <w:t xml:space="preserve"> mil</w:t>
      </w:r>
      <w:r w:rsidR="00617894" w:rsidRPr="001D7D93">
        <w:rPr>
          <w:rFonts w:ascii="Arial MT" w:eastAsia="Calibri" w:hAnsi="Arial MT" w:cs="Times New Roman"/>
          <w:sz w:val="20"/>
          <w:szCs w:val="20"/>
        </w:rPr>
        <w:t xml:space="preserve"> e</w:t>
      </w:r>
      <w:r w:rsidR="00124FAB">
        <w:rPr>
          <w:rFonts w:ascii="Arial MT" w:eastAsia="Calibri" w:hAnsi="Arial MT" w:cs="Times New Roman"/>
          <w:sz w:val="20"/>
          <w:szCs w:val="20"/>
        </w:rPr>
        <w:t xml:space="preserve"> novecentos e cinquenta e quatro</w:t>
      </w:r>
      <w:r w:rsidR="00722B91" w:rsidRPr="001D7D93">
        <w:rPr>
          <w:rFonts w:ascii="Arial MT" w:eastAsia="Calibri" w:hAnsi="Arial MT" w:cs="Times New Roman"/>
          <w:sz w:val="20"/>
          <w:szCs w:val="20"/>
        </w:rPr>
        <w:t xml:space="preserve"> reais</w:t>
      </w:r>
      <w:r w:rsidRPr="001D7D93">
        <w:rPr>
          <w:rFonts w:ascii="Arial MT" w:eastAsia="Calibri" w:hAnsi="Arial MT" w:cs="Times New Roman"/>
          <w:sz w:val="20"/>
          <w:szCs w:val="20"/>
        </w:rPr>
        <w:t xml:space="preserve">) para </w:t>
      </w:r>
      <w:r w:rsidRPr="00124FAB">
        <w:rPr>
          <w:rFonts w:ascii="Arial MT" w:eastAsia="Calibri" w:hAnsi="Arial MT" w:cs="Times New Roman"/>
          <w:b/>
          <w:bCs/>
          <w:sz w:val="20"/>
          <w:szCs w:val="20"/>
        </w:rPr>
        <w:t>CATEGORIA</w:t>
      </w:r>
      <w:r w:rsidR="00617894" w:rsidRPr="00124FAB">
        <w:rPr>
          <w:rFonts w:ascii="Arial MT" w:eastAsia="Calibri" w:hAnsi="Arial MT" w:cs="Times New Roman"/>
          <w:b/>
          <w:bCs/>
          <w:sz w:val="20"/>
          <w:szCs w:val="20"/>
        </w:rPr>
        <w:t xml:space="preserve"> AUDIOVISUAL</w:t>
      </w:r>
      <w:r w:rsidRPr="00124FAB">
        <w:rPr>
          <w:rFonts w:ascii="Arial MT" w:eastAsia="Calibri" w:hAnsi="Arial MT" w:cs="Times New Roman"/>
          <w:b/>
          <w:bCs/>
          <w:sz w:val="20"/>
          <w:szCs w:val="20"/>
        </w:rPr>
        <w:t xml:space="preserve">; </w:t>
      </w:r>
    </w:p>
    <w:p w14:paraId="47A78197" w14:textId="77777777" w:rsidR="007A5F78" w:rsidRDefault="007A5F78" w:rsidP="007A5F78">
      <w:pPr>
        <w:spacing w:after="0" w:line="276" w:lineRule="auto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</w:p>
    <w:p w14:paraId="2041DC9D" w14:textId="17B9A2CE" w:rsidR="007A5F78" w:rsidRPr="007A5F78" w:rsidRDefault="007A5F78" w:rsidP="007A5F78">
      <w:pPr>
        <w:spacing w:after="0" w:line="276" w:lineRule="auto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  <w:r w:rsidRPr="00862BC5">
        <w:rPr>
          <w:rFonts w:ascii="Arial MT" w:eastAsia="Calibri" w:hAnsi="Arial MT" w:cs="Times New Roman"/>
          <w:sz w:val="20"/>
          <w:szCs w:val="20"/>
        </w:rPr>
        <w:t>Apoiar obras audiovisuais que valorizem:</w:t>
      </w:r>
      <w:r w:rsidRPr="007A5F78">
        <w:rPr>
          <w:rFonts w:ascii="Arial MT" w:eastAsia="Calibri" w:hAnsi="Arial MT" w:cs="Times New Roman"/>
          <w:b/>
          <w:bCs/>
          <w:sz w:val="20"/>
          <w:szCs w:val="20"/>
        </w:rPr>
        <w:t xml:space="preserve"> patrimônio histórico; produção de videoclipes; memória local; manifestações culturais; artistas; tradições populares; cultura rural; turismo; identidade cultural.</w:t>
      </w:r>
    </w:p>
    <w:p w14:paraId="7E7D5085" w14:textId="77777777" w:rsidR="007A5F78" w:rsidRPr="007A5F78" w:rsidRDefault="007A5F78" w:rsidP="007A5F78">
      <w:pPr>
        <w:spacing w:after="0"/>
        <w:ind w:left="360"/>
        <w:jc w:val="both"/>
        <w:rPr>
          <w:rFonts w:ascii="Arial MT" w:eastAsia="Calibri" w:hAnsi="Arial MT" w:cs="Times New Roman"/>
          <w:sz w:val="20"/>
          <w:szCs w:val="20"/>
        </w:rPr>
      </w:pPr>
    </w:p>
    <w:p w14:paraId="28F43658" w14:textId="51116260" w:rsidR="00A10420" w:rsidRPr="00124FAB" w:rsidRDefault="00A10420" w:rsidP="00D55857">
      <w:pPr>
        <w:pStyle w:val="PargrafodaLista"/>
        <w:numPr>
          <w:ilvl w:val="0"/>
          <w:numId w:val="4"/>
        </w:numPr>
        <w:spacing w:after="0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  <w:r w:rsidRPr="001D7D93">
        <w:rPr>
          <w:rFonts w:ascii="Arial MT" w:eastAsia="Calibri" w:hAnsi="Arial MT" w:cs="Times New Roman"/>
          <w:sz w:val="20"/>
          <w:szCs w:val="20"/>
        </w:rPr>
        <w:t>Até R$</w:t>
      </w:r>
      <w:r w:rsidR="00C54388" w:rsidRPr="001D7D93">
        <w:rPr>
          <w:rFonts w:ascii="Arial MT" w:eastAsia="Calibri" w:hAnsi="Arial MT" w:cs="Times New Roman"/>
          <w:sz w:val="20"/>
          <w:szCs w:val="20"/>
        </w:rPr>
        <w:t xml:space="preserve"> </w:t>
      </w:r>
      <w:r w:rsidR="00124FAB">
        <w:rPr>
          <w:rFonts w:ascii="Arial MT" w:eastAsia="Calibri" w:hAnsi="Arial MT" w:cs="Times New Roman"/>
          <w:sz w:val="20"/>
          <w:szCs w:val="20"/>
        </w:rPr>
        <w:t>40.094,00</w:t>
      </w:r>
      <w:r w:rsidRPr="001D7D93">
        <w:rPr>
          <w:rFonts w:ascii="Arial MT" w:eastAsia="Calibri" w:hAnsi="Arial MT" w:cs="Times New Roman"/>
          <w:sz w:val="20"/>
          <w:szCs w:val="20"/>
        </w:rPr>
        <w:t xml:space="preserve"> (</w:t>
      </w:r>
      <w:r w:rsidR="00124FAB">
        <w:rPr>
          <w:rFonts w:ascii="Arial MT" w:eastAsia="Calibri" w:hAnsi="Arial MT" w:cs="Times New Roman"/>
          <w:sz w:val="20"/>
          <w:szCs w:val="20"/>
        </w:rPr>
        <w:t>quarenta</w:t>
      </w:r>
      <w:r w:rsidR="001D7D93">
        <w:rPr>
          <w:rFonts w:ascii="Arial MT" w:eastAsia="Calibri" w:hAnsi="Arial MT" w:cs="Times New Roman"/>
          <w:sz w:val="20"/>
          <w:szCs w:val="20"/>
        </w:rPr>
        <w:t xml:space="preserve"> mil</w:t>
      </w:r>
      <w:r w:rsidR="009303DA">
        <w:rPr>
          <w:rFonts w:ascii="Arial MT" w:eastAsia="Calibri" w:hAnsi="Arial MT" w:cs="Times New Roman"/>
          <w:sz w:val="20"/>
          <w:szCs w:val="20"/>
        </w:rPr>
        <w:t xml:space="preserve"> e</w:t>
      </w:r>
      <w:r w:rsidR="00124FAB">
        <w:rPr>
          <w:rFonts w:ascii="Arial MT" w:eastAsia="Calibri" w:hAnsi="Arial MT" w:cs="Times New Roman"/>
          <w:sz w:val="20"/>
          <w:szCs w:val="20"/>
        </w:rPr>
        <w:t xml:space="preserve"> noventa e quatro</w:t>
      </w:r>
      <w:r w:rsidR="009303DA">
        <w:rPr>
          <w:rFonts w:ascii="Arial MT" w:eastAsia="Calibri" w:hAnsi="Arial MT" w:cs="Times New Roman"/>
          <w:sz w:val="20"/>
          <w:szCs w:val="20"/>
        </w:rPr>
        <w:t xml:space="preserve"> reais</w:t>
      </w:r>
      <w:r w:rsidRPr="001D7D93">
        <w:rPr>
          <w:rFonts w:ascii="Arial MT" w:eastAsia="Calibri" w:hAnsi="Arial MT" w:cs="Times New Roman"/>
          <w:sz w:val="20"/>
          <w:szCs w:val="20"/>
        </w:rPr>
        <w:t xml:space="preserve">) para </w:t>
      </w:r>
      <w:proofErr w:type="gramStart"/>
      <w:r w:rsidRPr="00124FAB">
        <w:rPr>
          <w:rFonts w:ascii="Arial MT" w:eastAsia="Calibri" w:hAnsi="Arial MT" w:cs="Times New Roman"/>
          <w:b/>
          <w:bCs/>
          <w:sz w:val="20"/>
          <w:szCs w:val="20"/>
        </w:rPr>
        <w:t xml:space="preserve">CATEGORIA </w:t>
      </w:r>
      <w:r w:rsidR="007A5F78" w:rsidRPr="00124FAB">
        <w:rPr>
          <w:rFonts w:ascii="Arial MT" w:eastAsia="Calibri" w:hAnsi="Arial MT" w:cs="Times New Roman"/>
          <w:b/>
          <w:bCs/>
          <w:sz w:val="20"/>
          <w:szCs w:val="20"/>
        </w:rPr>
        <w:t xml:space="preserve"> FOMENTO</w:t>
      </w:r>
      <w:proofErr w:type="gramEnd"/>
      <w:r w:rsidR="007A5F78" w:rsidRPr="00124FAB">
        <w:rPr>
          <w:rFonts w:ascii="Arial MT" w:eastAsia="Calibri" w:hAnsi="Arial MT" w:cs="Times New Roman"/>
          <w:b/>
          <w:bCs/>
          <w:sz w:val="20"/>
          <w:szCs w:val="20"/>
        </w:rPr>
        <w:t xml:space="preserve"> À </w:t>
      </w:r>
      <w:proofErr w:type="gramStart"/>
      <w:r w:rsidR="00EB6E19" w:rsidRPr="00124FAB">
        <w:rPr>
          <w:rFonts w:ascii="Arial MT" w:eastAsia="Calibri" w:hAnsi="Arial MT" w:cs="Times New Roman"/>
          <w:b/>
          <w:bCs/>
          <w:sz w:val="20"/>
          <w:szCs w:val="20"/>
        </w:rPr>
        <w:t>MÚSICA</w:t>
      </w:r>
      <w:r w:rsidR="007A5F78" w:rsidRPr="00124FAB">
        <w:rPr>
          <w:rFonts w:ascii="Arial MT" w:eastAsia="Calibri" w:hAnsi="Arial MT" w:cs="Times New Roman"/>
          <w:b/>
          <w:bCs/>
          <w:sz w:val="20"/>
          <w:szCs w:val="20"/>
        </w:rPr>
        <w:t xml:space="preserve"> </w:t>
      </w:r>
      <w:r w:rsidRPr="00124FAB">
        <w:rPr>
          <w:rFonts w:ascii="Arial MT" w:eastAsia="Calibri" w:hAnsi="Arial MT" w:cs="Times New Roman"/>
          <w:b/>
          <w:bCs/>
          <w:sz w:val="20"/>
          <w:szCs w:val="20"/>
        </w:rPr>
        <w:t>;</w:t>
      </w:r>
      <w:proofErr w:type="gramEnd"/>
    </w:p>
    <w:p w14:paraId="4B7AC3C2" w14:textId="77777777" w:rsidR="007A5F78" w:rsidRDefault="007A5F78" w:rsidP="007A5F78">
      <w:pPr>
        <w:pStyle w:val="PargrafodaLista"/>
        <w:spacing w:after="0"/>
        <w:jc w:val="both"/>
        <w:rPr>
          <w:rFonts w:ascii="Arial MT" w:eastAsia="Calibri" w:hAnsi="Arial MT" w:cs="Times New Roman"/>
          <w:sz w:val="20"/>
          <w:szCs w:val="20"/>
        </w:rPr>
      </w:pPr>
    </w:p>
    <w:p w14:paraId="7E2EF31A" w14:textId="77777777" w:rsidR="007A5F78" w:rsidRDefault="007A5F78" w:rsidP="007A5F78">
      <w:pPr>
        <w:spacing w:after="0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  <w:r w:rsidRPr="00862BC5">
        <w:rPr>
          <w:rFonts w:ascii="Arial MT" w:eastAsia="Calibri" w:hAnsi="Arial MT" w:cs="Times New Roman"/>
          <w:sz w:val="20"/>
          <w:szCs w:val="20"/>
        </w:rPr>
        <w:t>Apoiar projetos de:</w:t>
      </w:r>
      <w:r w:rsidRPr="007A5F78">
        <w:rPr>
          <w:rFonts w:ascii="Arial MT" w:eastAsia="Calibri" w:hAnsi="Arial MT" w:cs="Times New Roman"/>
          <w:b/>
          <w:bCs/>
          <w:sz w:val="20"/>
          <w:szCs w:val="20"/>
        </w:rPr>
        <w:t xml:space="preserve"> gravação musical; circulação artística; apresentações públicas; festivais; shows; oficinas; registro de obras musicais.</w:t>
      </w:r>
    </w:p>
    <w:p w14:paraId="7BE9D636" w14:textId="77777777" w:rsidR="007A0B51" w:rsidRDefault="007A0B51" w:rsidP="007A5F78">
      <w:pPr>
        <w:spacing w:after="0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</w:p>
    <w:p w14:paraId="4EF062A5" w14:textId="570DBEE9" w:rsidR="007A0B51" w:rsidRPr="007A5F78" w:rsidRDefault="007A0B51" w:rsidP="007A0B51">
      <w:pPr>
        <w:spacing w:after="0"/>
        <w:jc w:val="both"/>
        <w:rPr>
          <w:rFonts w:ascii="Arial MT" w:eastAsia="Calibri" w:hAnsi="Arial MT" w:cs="Times New Roman"/>
          <w:sz w:val="20"/>
          <w:szCs w:val="20"/>
        </w:rPr>
      </w:pPr>
    </w:p>
    <w:p w14:paraId="1FB6C0EE" w14:textId="5ED4E76E" w:rsidR="007A0B51" w:rsidRPr="00236BD4" w:rsidRDefault="007A0B51" w:rsidP="00236BD4">
      <w:pPr>
        <w:pStyle w:val="PargrafodaLista"/>
        <w:numPr>
          <w:ilvl w:val="0"/>
          <w:numId w:val="4"/>
        </w:numPr>
        <w:spacing w:after="0" w:line="276" w:lineRule="auto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  <w:r w:rsidRPr="00236BD4">
        <w:rPr>
          <w:rFonts w:ascii="Arial MT" w:eastAsia="Calibri" w:hAnsi="Arial MT" w:cs="Times New Roman"/>
          <w:sz w:val="20"/>
          <w:szCs w:val="20"/>
        </w:rPr>
        <w:t>Até R$</w:t>
      </w:r>
      <w:r w:rsidR="00236BD4" w:rsidRPr="00236BD4">
        <w:rPr>
          <w:rFonts w:ascii="Arial MT" w:eastAsia="Calibri" w:hAnsi="Arial MT" w:cs="Times New Roman"/>
          <w:sz w:val="20"/>
          <w:szCs w:val="20"/>
        </w:rPr>
        <w:t xml:space="preserve"> 13.354,31 (treze </w:t>
      </w:r>
      <w:proofErr w:type="gramStart"/>
      <w:r w:rsidR="00236BD4" w:rsidRPr="00236BD4">
        <w:rPr>
          <w:rFonts w:ascii="Arial MT" w:eastAsia="Calibri" w:hAnsi="Arial MT" w:cs="Times New Roman"/>
          <w:sz w:val="20"/>
          <w:szCs w:val="20"/>
        </w:rPr>
        <w:t>mil  e</w:t>
      </w:r>
      <w:proofErr w:type="gramEnd"/>
      <w:r w:rsidR="00236BD4" w:rsidRPr="00236BD4">
        <w:rPr>
          <w:rFonts w:ascii="Arial MT" w:eastAsia="Calibri" w:hAnsi="Arial MT" w:cs="Times New Roman"/>
          <w:sz w:val="20"/>
          <w:szCs w:val="20"/>
        </w:rPr>
        <w:t xml:space="preserve"> trezentos e cinquenta e quatro reais e trinta e um centavo) </w:t>
      </w:r>
      <w:r w:rsidRPr="00236BD4">
        <w:rPr>
          <w:rFonts w:ascii="Arial MT" w:eastAsia="Calibri" w:hAnsi="Arial MT" w:cs="Times New Roman"/>
          <w:sz w:val="20"/>
          <w:szCs w:val="20"/>
        </w:rPr>
        <w:t xml:space="preserve">para </w:t>
      </w:r>
      <w:proofErr w:type="gramStart"/>
      <w:r w:rsidRPr="00236BD4">
        <w:rPr>
          <w:rFonts w:ascii="Arial MT" w:eastAsia="Calibri" w:hAnsi="Arial MT" w:cs="Times New Roman"/>
          <w:b/>
          <w:bCs/>
          <w:sz w:val="20"/>
          <w:szCs w:val="20"/>
        </w:rPr>
        <w:t xml:space="preserve">CATEGORIA  </w:t>
      </w:r>
      <w:r w:rsidR="00236BD4" w:rsidRPr="00236BD4">
        <w:rPr>
          <w:rFonts w:ascii="Arial MT" w:eastAsia="Calibri" w:hAnsi="Arial MT" w:cs="Times New Roman"/>
          <w:b/>
          <w:bCs/>
          <w:sz w:val="20"/>
          <w:szCs w:val="20"/>
        </w:rPr>
        <w:t>SUBSÍDIO</w:t>
      </w:r>
      <w:proofErr w:type="gramEnd"/>
      <w:r w:rsidR="00236BD4" w:rsidRPr="00236BD4">
        <w:rPr>
          <w:rFonts w:ascii="Arial MT" w:eastAsia="Calibri" w:hAnsi="Arial MT" w:cs="Times New Roman"/>
          <w:b/>
          <w:bCs/>
          <w:sz w:val="20"/>
          <w:szCs w:val="20"/>
        </w:rPr>
        <w:t xml:space="preserve"> A ESPAÇO CULTURAL</w:t>
      </w:r>
    </w:p>
    <w:p w14:paraId="1A0C44C1" w14:textId="77777777" w:rsidR="00236BD4" w:rsidRPr="00236BD4" w:rsidRDefault="00236BD4" w:rsidP="00236BD4">
      <w:pPr>
        <w:spacing w:after="0" w:line="276" w:lineRule="auto"/>
        <w:jc w:val="both"/>
        <w:rPr>
          <w:rFonts w:ascii="Arial MT" w:eastAsia="Calibri" w:hAnsi="Arial MT" w:cs="Times New Roman"/>
          <w:sz w:val="20"/>
          <w:szCs w:val="20"/>
        </w:rPr>
      </w:pPr>
    </w:p>
    <w:p w14:paraId="7215F57F" w14:textId="3FC43B12" w:rsidR="00236BD4" w:rsidRPr="00236BD4" w:rsidRDefault="00236BD4" w:rsidP="00236BD4">
      <w:pPr>
        <w:spacing w:after="0" w:line="276" w:lineRule="auto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  <w:r w:rsidRPr="00236BD4">
        <w:rPr>
          <w:rFonts w:ascii="Arial MT" w:eastAsia="Calibri" w:hAnsi="Arial MT" w:cs="Times New Roman"/>
          <w:sz w:val="20"/>
          <w:szCs w:val="20"/>
        </w:rPr>
        <w:t xml:space="preserve">Apoiar projetos de aquisição de: </w:t>
      </w:r>
      <w:r w:rsidRPr="00236BD4">
        <w:rPr>
          <w:rFonts w:ascii="Arial MT" w:eastAsia="Calibri" w:hAnsi="Arial MT" w:cs="Times New Roman"/>
          <w:b/>
          <w:bCs/>
          <w:sz w:val="20"/>
          <w:szCs w:val="20"/>
        </w:rPr>
        <w:t>materiais</w:t>
      </w:r>
      <w:r>
        <w:rPr>
          <w:rFonts w:ascii="Arial MT" w:eastAsia="Calibri" w:hAnsi="Arial MT" w:cs="Times New Roman"/>
          <w:b/>
          <w:bCs/>
          <w:sz w:val="20"/>
          <w:szCs w:val="20"/>
        </w:rPr>
        <w:t>;</w:t>
      </w:r>
      <w:r w:rsidRPr="00236BD4">
        <w:rPr>
          <w:rFonts w:ascii="Arial MT" w:eastAsia="Calibri" w:hAnsi="Arial MT" w:cs="Times New Roman"/>
          <w:b/>
          <w:bCs/>
          <w:sz w:val="20"/>
          <w:szCs w:val="20"/>
        </w:rPr>
        <w:t xml:space="preserve"> figurinos</w:t>
      </w:r>
      <w:r>
        <w:rPr>
          <w:rFonts w:ascii="Arial MT" w:eastAsia="Calibri" w:hAnsi="Arial MT" w:cs="Times New Roman"/>
          <w:b/>
          <w:bCs/>
          <w:sz w:val="20"/>
          <w:szCs w:val="20"/>
        </w:rPr>
        <w:t xml:space="preserve">; </w:t>
      </w:r>
      <w:r w:rsidRPr="00236BD4">
        <w:rPr>
          <w:rFonts w:ascii="Arial MT" w:eastAsia="Calibri" w:hAnsi="Arial MT" w:cs="Times New Roman"/>
          <w:b/>
          <w:bCs/>
          <w:sz w:val="20"/>
          <w:szCs w:val="20"/>
        </w:rPr>
        <w:t>adereços</w:t>
      </w:r>
      <w:r>
        <w:rPr>
          <w:rFonts w:ascii="Arial MT" w:eastAsia="Calibri" w:hAnsi="Arial MT" w:cs="Times New Roman"/>
          <w:b/>
          <w:bCs/>
          <w:sz w:val="20"/>
          <w:szCs w:val="20"/>
        </w:rPr>
        <w:t xml:space="preserve">; </w:t>
      </w:r>
      <w:r w:rsidRPr="00236BD4">
        <w:rPr>
          <w:rFonts w:ascii="Arial MT" w:eastAsia="Calibri" w:hAnsi="Arial MT" w:cs="Times New Roman"/>
          <w:b/>
          <w:bCs/>
          <w:sz w:val="20"/>
          <w:szCs w:val="20"/>
        </w:rPr>
        <w:t>equipamentos</w:t>
      </w:r>
      <w:r w:rsidR="002F67CB">
        <w:rPr>
          <w:rFonts w:ascii="Arial MT" w:eastAsia="Calibri" w:hAnsi="Arial MT" w:cs="Times New Roman"/>
          <w:b/>
          <w:bCs/>
          <w:sz w:val="20"/>
          <w:szCs w:val="20"/>
        </w:rPr>
        <w:t xml:space="preserve"> </w:t>
      </w:r>
      <w:proofErr w:type="gramStart"/>
      <w:r w:rsidR="002F67CB">
        <w:rPr>
          <w:rFonts w:ascii="Arial MT" w:eastAsia="Calibri" w:hAnsi="Arial MT" w:cs="Times New Roman"/>
          <w:b/>
          <w:bCs/>
          <w:sz w:val="20"/>
          <w:szCs w:val="20"/>
        </w:rPr>
        <w:t>permanentes</w:t>
      </w:r>
      <w:r>
        <w:rPr>
          <w:rFonts w:ascii="Arial MT" w:eastAsia="Calibri" w:hAnsi="Arial MT" w:cs="Times New Roman"/>
          <w:b/>
          <w:bCs/>
          <w:sz w:val="20"/>
          <w:szCs w:val="20"/>
        </w:rPr>
        <w:t xml:space="preserve">; </w:t>
      </w:r>
      <w:r w:rsidRPr="00236BD4">
        <w:rPr>
          <w:rFonts w:ascii="Arial MT" w:eastAsia="Calibri" w:hAnsi="Arial MT" w:cs="Times New Roman"/>
          <w:b/>
          <w:bCs/>
          <w:sz w:val="20"/>
          <w:szCs w:val="20"/>
        </w:rPr>
        <w:t xml:space="preserve"> e</w:t>
      </w:r>
      <w:proofErr w:type="gramEnd"/>
      <w:r w:rsidRPr="00236BD4">
        <w:rPr>
          <w:rFonts w:ascii="Arial MT" w:eastAsia="Calibri" w:hAnsi="Arial MT" w:cs="Times New Roman"/>
          <w:b/>
          <w:bCs/>
          <w:sz w:val="20"/>
          <w:szCs w:val="20"/>
        </w:rPr>
        <w:t xml:space="preserve"> demais itens necessários ao desenvolvimento de suas atividades, promovendo a valorização da cultura popular, a preservação das tradições juninas.</w:t>
      </w:r>
    </w:p>
    <w:p w14:paraId="7C2FC047" w14:textId="4F77F82E" w:rsidR="007A0B51" w:rsidRDefault="007A0B51" w:rsidP="007A5F78">
      <w:pPr>
        <w:spacing w:after="0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</w:p>
    <w:p w14:paraId="2C469A7C" w14:textId="77777777" w:rsidR="007A0B51" w:rsidRPr="007A5F78" w:rsidRDefault="007A0B51" w:rsidP="007A5F78">
      <w:pPr>
        <w:spacing w:after="0"/>
        <w:jc w:val="both"/>
        <w:rPr>
          <w:rFonts w:ascii="Arial MT" w:eastAsia="Calibri" w:hAnsi="Arial MT" w:cs="Times New Roman"/>
          <w:b/>
          <w:bCs/>
          <w:sz w:val="20"/>
          <w:szCs w:val="20"/>
        </w:rPr>
      </w:pPr>
    </w:p>
    <w:p w14:paraId="47E4C918" w14:textId="77777777" w:rsidR="007A5F78" w:rsidRPr="001D7D93" w:rsidRDefault="007A5F78" w:rsidP="007A5F78">
      <w:pPr>
        <w:pStyle w:val="PargrafodaLista"/>
        <w:spacing w:after="0"/>
        <w:jc w:val="both"/>
        <w:rPr>
          <w:rFonts w:ascii="Arial MT" w:eastAsia="Calibri" w:hAnsi="Arial MT" w:cs="Times New Roman"/>
          <w:sz w:val="20"/>
          <w:szCs w:val="20"/>
        </w:rPr>
      </w:pPr>
    </w:p>
    <w:p w14:paraId="4A2ED9A5" w14:textId="0076AEB2" w:rsidR="00296E47" w:rsidRPr="001D7D93" w:rsidRDefault="00A10420" w:rsidP="00D5585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 MT" w:eastAsia="Calibri" w:hAnsi="Arial MT" w:cs="Times New Roman"/>
          <w:b/>
          <w:sz w:val="20"/>
          <w:szCs w:val="20"/>
        </w:rPr>
      </w:pPr>
      <w:r w:rsidRPr="001D7D93">
        <w:rPr>
          <w:rFonts w:ascii="Arial MT" w:eastAsia="Calibri" w:hAnsi="Arial MT" w:cs="Times New Roman"/>
          <w:b/>
          <w:sz w:val="20"/>
          <w:szCs w:val="20"/>
        </w:rPr>
        <w:t>DESCRIÇÃO DAS CATEGORIAS</w:t>
      </w:r>
    </w:p>
    <w:p w14:paraId="01B8D90C" w14:textId="77777777" w:rsidR="00A10420" w:rsidRPr="001D7D93" w:rsidRDefault="00A10420" w:rsidP="00D55857">
      <w:pPr>
        <w:pStyle w:val="PargrafodaLista"/>
        <w:numPr>
          <w:ilvl w:val="0"/>
          <w:numId w:val="2"/>
        </w:numPr>
        <w:spacing w:after="0"/>
        <w:jc w:val="both"/>
        <w:rPr>
          <w:rFonts w:ascii="Arial MT" w:eastAsia="Calibri" w:hAnsi="Arial MT" w:cs="Times New Roman"/>
          <w:b/>
          <w:sz w:val="20"/>
          <w:szCs w:val="20"/>
        </w:rPr>
      </w:pPr>
      <w:r w:rsidRPr="001D7D93">
        <w:rPr>
          <w:rFonts w:ascii="Arial MT" w:eastAsia="Calibri" w:hAnsi="Arial MT" w:cs="Times New Roman"/>
          <w:b/>
          <w:bCs/>
          <w:sz w:val="20"/>
          <w:szCs w:val="20"/>
        </w:rPr>
        <w:t>DISTRIBUIÇÃO DE VAGAS E VALORES</w:t>
      </w:r>
    </w:p>
    <w:tbl>
      <w:tblPr>
        <w:tblW w:w="11520" w:type="dxa"/>
        <w:tblInd w:w="-15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2"/>
        <w:gridCol w:w="1123"/>
        <w:gridCol w:w="1560"/>
        <w:gridCol w:w="1290"/>
        <w:gridCol w:w="1215"/>
        <w:gridCol w:w="1215"/>
        <w:gridCol w:w="1215"/>
        <w:gridCol w:w="1260"/>
      </w:tblGrid>
      <w:tr w:rsidR="00F84632" w:rsidRPr="001D7D93" w14:paraId="7065750B" w14:textId="77777777" w:rsidTr="00AB61DB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07CF54" w14:textId="77777777" w:rsidR="00A10420" w:rsidRPr="001D7D93" w:rsidRDefault="00A10420" w:rsidP="00D55857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CATEGORIAS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A99364" w14:textId="77777777" w:rsidR="00A10420" w:rsidRPr="001D7D93" w:rsidRDefault="00A10420" w:rsidP="00D55857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886748" w14:textId="77777777" w:rsidR="00A10420" w:rsidRPr="001D7D93" w:rsidRDefault="00A10420" w:rsidP="00D55857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COTAS PARA PESSOAS NEGRAS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EEE3AF" w14:textId="77777777" w:rsidR="00A10420" w:rsidRPr="001D7D93" w:rsidRDefault="00A10420" w:rsidP="00D55857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COTAS PARA PESSOAS ÍNDIGENAS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1A90E" w14:textId="77777777" w:rsidR="00A10420" w:rsidRPr="001D7D93" w:rsidRDefault="00A10420" w:rsidP="00D55857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COTAS PARA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DF8149" w14:textId="77777777" w:rsidR="00A10420" w:rsidRPr="001D7D93" w:rsidRDefault="00A10420" w:rsidP="00D55857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6FA975" w14:textId="77777777" w:rsidR="00A10420" w:rsidRPr="001D7D93" w:rsidRDefault="00A10420" w:rsidP="00D55857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VALOR MÁXIMO POR PROJETO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4C279" w14:textId="77777777" w:rsidR="00A10420" w:rsidRPr="001D7D93" w:rsidRDefault="00A10420" w:rsidP="00D55857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VALOR TOTAL DA CATEGORIA</w:t>
            </w:r>
          </w:p>
        </w:tc>
      </w:tr>
      <w:tr w:rsidR="00F84632" w:rsidRPr="001D7D93" w14:paraId="36DCBCB0" w14:textId="77777777" w:rsidTr="00AB61DB">
        <w:trPr>
          <w:trHeight w:val="582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482612" w14:textId="40CB5306" w:rsidR="00A10420" w:rsidRPr="001D7D93" w:rsidRDefault="00A1042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 xml:space="preserve">CATEGORIA </w:t>
            </w:r>
            <w:r w:rsidR="002760DA"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AUDIOVISUAL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E98324" w14:textId="7A8AC0C2" w:rsidR="00A10420" w:rsidRPr="001D7D93" w:rsidRDefault="002760DA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58C6A2" w14:textId="5FA5FCF3" w:rsidR="00A10420" w:rsidRPr="001D7D93" w:rsidRDefault="002760DA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9046D" w14:textId="35D36886" w:rsidR="00A10420" w:rsidRPr="001D7D93" w:rsidRDefault="00F84632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A3A1DF" w14:textId="77777777" w:rsidR="004D5A1F" w:rsidRPr="001D7D93" w:rsidRDefault="004D5A1F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</w:p>
          <w:p w14:paraId="64BB9FB0" w14:textId="4062F025" w:rsidR="00A10420" w:rsidRPr="001D7D93" w:rsidRDefault="0061268B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EA17D4" w14:textId="2688ABDB" w:rsidR="00A10420" w:rsidRPr="001D7D93" w:rsidRDefault="0061268B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A0E148" w14:textId="4AFF26E9" w:rsidR="00A10420" w:rsidRPr="001D7D93" w:rsidRDefault="00A1042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R$</w:t>
            </w:r>
            <w:r w:rsidR="00C54388" w:rsidRPr="001D7D93">
              <w:rPr>
                <w:rFonts w:ascii="Arial MT" w:eastAsia="Calibri" w:hAnsi="Arial MT" w:cs="Times New Roman"/>
                <w:sz w:val="20"/>
                <w:szCs w:val="20"/>
              </w:rPr>
              <w:t xml:space="preserve"> </w:t>
            </w:r>
            <w:r w:rsidR="00124FAB">
              <w:rPr>
                <w:rFonts w:ascii="Arial MT" w:eastAsia="Calibri" w:hAnsi="Arial MT" w:cs="Times New Roman"/>
                <w:sz w:val="20"/>
                <w:szCs w:val="20"/>
              </w:rPr>
              <w:t>7.977,00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EF42A6" w14:textId="57F0FA28" w:rsidR="00A10420" w:rsidRPr="001D7D93" w:rsidRDefault="00A1042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R$</w:t>
            </w:r>
            <w:r w:rsidR="00C54388" w:rsidRPr="001D7D93">
              <w:rPr>
                <w:rFonts w:ascii="Arial MT" w:eastAsia="Calibri" w:hAnsi="Arial MT" w:cs="Times New Roman"/>
                <w:sz w:val="20"/>
                <w:szCs w:val="20"/>
              </w:rPr>
              <w:t xml:space="preserve"> </w:t>
            </w:r>
            <w:r w:rsidR="0061268B" w:rsidRPr="001D7D93">
              <w:rPr>
                <w:rFonts w:ascii="Arial MT" w:eastAsia="Calibri" w:hAnsi="Arial MT" w:cs="Times New Roman"/>
                <w:sz w:val="20"/>
                <w:szCs w:val="20"/>
              </w:rPr>
              <w:t>15</w:t>
            </w:r>
            <w:r w:rsidR="00124FAB">
              <w:rPr>
                <w:rFonts w:ascii="Arial MT" w:eastAsia="Calibri" w:hAnsi="Arial MT" w:cs="Times New Roman"/>
                <w:sz w:val="20"/>
                <w:szCs w:val="20"/>
              </w:rPr>
              <w:t>.954,00</w:t>
            </w:r>
          </w:p>
        </w:tc>
      </w:tr>
      <w:tr w:rsidR="00F84632" w:rsidRPr="001D7D93" w14:paraId="111050F1" w14:textId="77777777" w:rsidTr="00AB61DB">
        <w:trPr>
          <w:trHeight w:val="523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3F725F" w14:textId="20CA1BB2" w:rsidR="00A10420" w:rsidRPr="001D7D93" w:rsidRDefault="00A1042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CATEGORI</w:t>
            </w:r>
            <w:r w:rsidR="00483504"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 xml:space="preserve">A </w:t>
            </w:r>
            <w:r w:rsidR="00124FAB">
              <w:rPr>
                <w:rFonts w:ascii="Arial MT" w:eastAsia="Calibri" w:hAnsi="Arial MT" w:cs="Times New Roman"/>
                <w:b/>
                <w:sz w:val="20"/>
                <w:szCs w:val="20"/>
              </w:rPr>
              <w:t xml:space="preserve">FOMENTO À </w:t>
            </w:r>
            <w:r w:rsidR="00C54388" w:rsidRPr="001D7D93">
              <w:rPr>
                <w:rFonts w:ascii="Arial MT" w:eastAsia="Calibri" w:hAnsi="Arial MT" w:cs="Times New Roman"/>
                <w:b/>
                <w:sz w:val="20"/>
                <w:szCs w:val="20"/>
              </w:rPr>
              <w:t>MÚSICA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37677" w14:textId="6E84BBCC" w:rsidR="00A10420" w:rsidRPr="001D7D93" w:rsidRDefault="00326E79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B45F71" w14:textId="0D6CAB4B" w:rsidR="00A10420" w:rsidRPr="001D7D93" w:rsidRDefault="0061268B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BE2BF9" w14:textId="5D6A6F66" w:rsidR="00A10420" w:rsidRPr="001D7D93" w:rsidRDefault="00C54388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A9B298" w14:textId="08EB3AD2" w:rsidR="00A10420" w:rsidRPr="001D7D93" w:rsidRDefault="00326E79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354178" w14:textId="0D8D2CF1" w:rsidR="00A10420" w:rsidRPr="001D7D93" w:rsidRDefault="00326E79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5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1D60AC" w14:textId="7D118223" w:rsidR="00A10420" w:rsidRPr="001D7D93" w:rsidRDefault="00A1042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R$</w:t>
            </w:r>
            <w:r w:rsidR="00C54388" w:rsidRPr="001D7D93">
              <w:rPr>
                <w:rFonts w:ascii="Arial MT" w:eastAsia="Calibri" w:hAnsi="Arial MT" w:cs="Times New Roman"/>
                <w:sz w:val="20"/>
                <w:szCs w:val="20"/>
              </w:rPr>
              <w:t xml:space="preserve"> </w:t>
            </w:r>
            <w:r w:rsidR="00544DBB" w:rsidRPr="001D7D93">
              <w:rPr>
                <w:rFonts w:ascii="Arial MT" w:eastAsia="Calibri" w:hAnsi="Arial MT" w:cs="Times New Roman"/>
                <w:sz w:val="20"/>
                <w:szCs w:val="20"/>
              </w:rPr>
              <w:t>8.01</w:t>
            </w:r>
            <w:r w:rsidR="00124FAB">
              <w:rPr>
                <w:rFonts w:ascii="Arial MT" w:eastAsia="Calibri" w:hAnsi="Arial MT" w:cs="Times New Roman"/>
                <w:sz w:val="20"/>
                <w:szCs w:val="20"/>
              </w:rPr>
              <w:t>8,80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129CA6" w14:textId="09288543" w:rsidR="00A10420" w:rsidRPr="001D7D93" w:rsidRDefault="00A1042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R$</w:t>
            </w:r>
            <w:r w:rsidR="00C54388" w:rsidRPr="001D7D93">
              <w:rPr>
                <w:rFonts w:ascii="Arial MT" w:eastAsia="Calibri" w:hAnsi="Arial MT" w:cs="Times New Roman"/>
                <w:sz w:val="20"/>
                <w:szCs w:val="20"/>
              </w:rPr>
              <w:t xml:space="preserve"> </w:t>
            </w:r>
            <w:r w:rsidR="00544DBB" w:rsidRPr="001D7D93">
              <w:rPr>
                <w:rFonts w:ascii="Arial MT" w:eastAsia="Calibri" w:hAnsi="Arial MT" w:cs="Times New Roman"/>
                <w:sz w:val="20"/>
                <w:szCs w:val="20"/>
              </w:rPr>
              <w:t>40.0</w:t>
            </w:r>
            <w:r w:rsidR="00124FAB">
              <w:rPr>
                <w:rFonts w:ascii="Arial MT" w:eastAsia="Calibri" w:hAnsi="Arial MT" w:cs="Times New Roman"/>
                <w:sz w:val="20"/>
                <w:szCs w:val="20"/>
              </w:rPr>
              <w:t>94,00</w:t>
            </w:r>
          </w:p>
        </w:tc>
      </w:tr>
      <w:tr w:rsidR="004D5A1F" w:rsidRPr="001D7D93" w14:paraId="79A8F7BC" w14:textId="77777777" w:rsidTr="00AB61DB">
        <w:trPr>
          <w:trHeight w:val="466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8399F" w14:textId="44B9F7CA" w:rsidR="004D5A1F" w:rsidRPr="001D7D93" w:rsidRDefault="00236BD4" w:rsidP="004D5A1F">
            <w:pPr>
              <w:widowControl w:val="0"/>
              <w:spacing w:after="0" w:line="240" w:lineRule="auto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b/>
                <w:sz w:val="20"/>
                <w:szCs w:val="20"/>
              </w:rPr>
              <w:t>SUBSÍDIO CULTURAL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76EBD" w14:textId="2D63CFCF" w:rsidR="004D5A1F" w:rsidRPr="001D7D93" w:rsidRDefault="00236BD4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602ABE" w14:textId="69323523" w:rsidR="004D5A1F" w:rsidRPr="001D7D93" w:rsidRDefault="00CB70B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548BF3" w14:textId="462D67A4" w:rsidR="004D5A1F" w:rsidRPr="001D7D93" w:rsidRDefault="00CB70B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9A359" w14:textId="56EDD5F2" w:rsidR="004D5A1F" w:rsidRPr="001D7D93" w:rsidRDefault="00CB70B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C5E68" w14:textId="5140B6FF" w:rsidR="004D5A1F" w:rsidRPr="001D7D93" w:rsidRDefault="00CB70B0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CE83CA" w14:textId="6AD88F84" w:rsidR="004D5A1F" w:rsidRPr="001D7D93" w:rsidRDefault="0025607F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6.667,16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2A537" w14:textId="28FF745D" w:rsidR="004D5A1F" w:rsidRPr="001D7D93" w:rsidRDefault="0025607F" w:rsidP="004D5A1F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13.354,31</w:t>
            </w:r>
          </w:p>
        </w:tc>
      </w:tr>
      <w:tr w:rsidR="00236BD4" w:rsidRPr="001D7D93" w14:paraId="3B1B2A0E" w14:textId="77777777" w:rsidTr="00AB61DB">
        <w:trPr>
          <w:trHeight w:val="466"/>
        </w:trPr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17118" w14:textId="75FFEF6F" w:rsidR="00236BD4" w:rsidRPr="001D7D93" w:rsidRDefault="0025607F" w:rsidP="00236BD4">
            <w:pPr>
              <w:widowControl w:val="0"/>
              <w:spacing w:after="0" w:line="240" w:lineRule="auto"/>
              <w:jc w:val="center"/>
              <w:rPr>
                <w:rFonts w:ascii="Arial MT" w:eastAsia="Calibri" w:hAnsi="Arial MT" w:cs="Times New Roman"/>
                <w:b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CC6F12" w14:textId="29442D3C" w:rsidR="00236BD4" w:rsidRDefault="00CB70B0" w:rsidP="00236BD4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DFF14" w14:textId="0CB6A8B9" w:rsidR="00236BD4" w:rsidRDefault="00CB70B0" w:rsidP="00236BD4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F4734" w14:textId="21D85DE1" w:rsidR="00236BD4" w:rsidRDefault="00236BD4" w:rsidP="00236BD4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>
              <w:rPr>
                <w:rFonts w:ascii="Arial MT" w:eastAsia="Calibri" w:hAnsi="Arial MT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B84C9" w14:textId="04963737" w:rsidR="00236BD4" w:rsidRPr="001D7D93" w:rsidRDefault="00236BD4" w:rsidP="00236BD4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1E643" w14:textId="71074426" w:rsidR="00236BD4" w:rsidRPr="001D7D93" w:rsidRDefault="00236BD4" w:rsidP="00236BD4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0</w:t>
            </w:r>
            <w:r w:rsidR="00CB70B0">
              <w:rPr>
                <w:rFonts w:ascii="Arial MT" w:eastAsia="Calibri" w:hAnsi="Arial MT" w:cs="Times New Roman"/>
                <w:sz w:val="20"/>
                <w:szCs w:val="20"/>
              </w:rPr>
              <w:t>9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B90F9" w14:textId="77777777" w:rsidR="00236BD4" w:rsidRPr="001D7D93" w:rsidRDefault="00236BD4" w:rsidP="00236BD4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58B3C" w14:textId="68BE035A" w:rsidR="00236BD4" w:rsidRPr="001D7D93" w:rsidRDefault="00236BD4" w:rsidP="00236BD4">
            <w:pPr>
              <w:widowControl w:val="0"/>
              <w:spacing w:after="0"/>
              <w:jc w:val="center"/>
              <w:rPr>
                <w:rFonts w:ascii="Arial MT" w:eastAsia="Calibri" w:hAnsi="Arial MT" w:cs="Times New Roman"/>
                <w:sz w:val="20"/>
                <w:szCs w:val="20"/>
              </w:rPr>
            </w:pPr>
            <w:r w:rsidRPr="001D7D93">
              <w:rPr>
                <w:rFonts w:ascii="Arial MT" w:eastAsia="Calibri" w:hAnsi="Arial MT" w:cs="Times New Roman"/>
                <w:sz w:val="20"/>
                <w:szCs w:val="20"/>
              </w:rPr>
              <w:t>69.</w:t>
            </w:r>
            <w:r w:rsidR="0025607F">
              <w:rPr>
                <w:rFonts w:ascii="Arial MT" w:eastAsia="Calibri" w:hAnsi="Arial MT" w:cs="Times New Roman"/>
                <w:sz w:val="20"/>
                <w:szCs w:val="20"/>
              </w:rPr>
              <w:t>402,31</w:t>
            </w:r>
          </w:p>
        </w:tc>
      </w:tr>
    </w:tbl>
    <w:p w14:paraId="371F8AAE" w14:textId="77777777" w:rsidR="00A10420" w:rsidRPr="001D7D93" w:rsidRDefault="00A10420" w:rsidP="00D55857">
      <w:pPr>
        <w:spacing w:after="0"/>
        <w:jc w:val="both"/>
        <w:rPr>
          <w:rFonts w:ascii="Arial MT" w:eastAsia="Calibri" w:hAnsi="Arial MT" w:cs="Times New Roman"/>
          <w:sz w:val="20"/>
          <w:szCs w:val="20"/>
        </w:rPr>
      </w:pPr>
    </w:p>
    <w:p w14:paraId="3E9E638C" w14:textId="77777777" w:rsidR="00714132" w:rsidRPr="001D7D93" w:rsidRDefault="00714132" w:rsidP="00D55857">
      <w:pPr>
        <w:shd w:val="clear" w:color="auto" w:fill="FFFFFF" w:themeFill="background1"/>
        <w:spacing w:after="0" w:line="257" w:lineRule="auto"/>
        <w:jc w:val="both"/>
        <w:rPr>
          <w:rFonts w:ascii="Arial MT" w:eastAsia="Calibri" w:hAnsi="Arial MT" w:cs="Times New Roman"/>
          <w:sz w:val="20"/>
          <w:szCs w:val="20"/>
        </w:rPr>
      </w:pPr>
      <w:r w:rsidRPr="001D7D93">
        <w:rPr>
          <w:rFonts w:ascii="Arial MT" w:eastAsia="Calibri" w:hAnsi="Arial MT" w:cs="Times New Roman"/>
          <w:sz w:val="20"/>
          <w:szCs w:val="20"/>
        </w:rPr>
        <w:t xml:space="preserve">Na Política Nacional Aldir Blanc (PNAB) – </w:t>
      </w:r>
      <w:r w:rsidRPr="00D9494B">
        <w:rPr>
          <w:rFonts w:ascii="Arial MT" w:eastAsia="Calibri" w:hAnsi="Arial MT" w:cs="Times New Roman"/>
          <w:sz w:val="20"/>
          <w:szCs w:val="20"/>
        </w:rPr>
        <w:t>Ciclo 2, os</w:t>
      </w:r>
      <w:r w:rsidRPr="001D7D93">
        <w:rPr>
          <w:rFonts w:ascii="Arial MT" w:eastAsia="Calibri" w:hAnsi="Arial MT" w:cs="Times New Roman"/>
          <w:sz w:val="20"/>
          <w:szCs w:val="20"/>
        </w:rPr>
        <w:t xml:space="preserve"> percentuais obrigatórios de cotas nos editais de fomento cultural são:</w:t>
      </w:r>
    </w:p>
    <w:p w14:paraId="5D5DC94D" w14:textId="77777777" w:rsidR="00714132" w:rsidRPr="001D7D93" w:rsidRDefault="00714132" w:rsidP="00D55857">
      <w:pPr>
        <w:numPr>
          <w:ilvl w:val="0"/>
          <w:numId w:val="3"/>
        </w:numPr>
        <w:shd w:val="clear" w:color="auto" w:fill="FFFFFF" w:themeFill="background1"/>
        <w:spacing w:after="0" w:line="257" w:lineRule="auto"/>
        <w:jc w:val="both"/>
        <w:rPr>
          <w:rFonts w:ascii="Arial MT" w:eastAsia="Calibri" w:hAnsi="Arial MT" w:cs="Times New Roman"/>
          <w:sz w:val="20"/>
          <w:szCs w:val="20"/>
        </w:rPr>
      </w:pPr>
      <w:r w:rsidRPr="001D7D93">
        <w:rPr>
          <w:rFonts w:ascii="Arial MT" w:eastAsia="Calibri" w:hAnsi="Arial MT" w:cs="Times New Roman"/>
          <w:b/>
          <w:bCs/>
          <w:sz w:val="20"/>
          <w:szCs w:val="20"/>
        </w:rPr>
        <w:t>25%</w:t>
      </w:r>
      <w:r w:rsidRPr="001D7D93">
        <w:rPr>
          <w:rFonts w:ascii="Arial MT" w:eastAsia="Calibri" w:hAnsi="Arial MT" w:cs="Times New Roman"/>
          <w:sz w:val="20"/>
          <w:szCs w:val="20"/>
        </w:rPr>
        <w:t xml:space="preserve"> das vagas para pessoas negras (pretas e pardas); </w:t>
      </w:r>
    </w:p>
    <w:p w14:paraId="720067D6" w14:textId="77777777" w:rsidR="00714132" w:rsidRPr="001D7D93" w:rsidRDefault="00714132" w:rsidP="00D55857">
      <w:pPr>
        <w:numPr>
          <w:ilvl w:val="0"/>
          <w:numId w:val="3"/>
        </w:numPr>
        <w:shd w:val="clear" w:color="auto" w:fill="FFFFFF" w:themeFill="background1"/>
        <w:spacing w:after="0" w:line="257" w:lineRule="auto"/>
        <w:jc w:val="both"/>
        <w:rPr>
          <w:rFonts w:ascii="Arial MT" w:eastAsia="Calibri" w:hAnsi="Arial MT" w:cs="Times New Roman"/>
          <w:sz w:val="20"/>
          <w:szCs w:val="20"/>
        </w:rPr>
      </w:pPr>
      <w:r w:rsidRPr="001D7D93">
        <w:rPr>
          <w:rFonts w:ascii="Arial MT" w:eastAsia="Calibri" w:hAnsi="Arial MT" w:cs="Times New Roman"/>
          <w:b/>
          <w:bCs/>
          <w:sz w:val="20"/>
          <w:szCs w:val="20"/>
        </w:rPr>
        <w:t>10%</w:t>
      </w:r>
      <w:r w:rsidRPr="001D7D93">
        <w:rPr>
          <w:rFonts w:ascii="Arial MT" w:eastAsia="Calibri" w:hAnsi="Arial MT" w:cs="Times New Roman"/>
          <w:sz w:val="20"/>
          <w:szCs w:val="20"/>
        </w:rPr>
        <w:t xml:space="preserve"> das vagas para pessoas indígenas; </w:t>
      </w:r>
    </w:p>
    <w:p w14:paraId="149C66EB" w14:textId="77777777" w:rsidR="00714132" w:rsidRPr="001D7D93" w:rsidRDefault="00714132" w:rsidP="00D55857">
      <w:pPr>
        <w:numPr>
          <w:ilvl w:val="0"/>
          <w:numId w:val="3"/>
        </w:numPr>
        <w:shd w:val="clear" w:color="auto" w:fill="FFFFFF" w:themeFill="background1"/>
        <w:spacing w:after="0" w:line="257" w:lineRule="auto"/>
        <w:jc w:val="both"/>
        <w:rPr>
          <w:rFonts w:ascii="Arial MT" w:eastAsia="Calibri" w:hAnsi="Arial MT" w:cs="Times New Roman"/>
          <w:sz w:val="20"/>
          <w:szCs w:val="20"/>
        </w:rPr>
      </w:pPr>
      <w:r w:rsidRPr="001D7D93">
        <w:rPr>
          <w:rFonts w:ascii="Arial MT" w:eastAsia="Calibri" w:hAnsi="Arial MT" w:cs="Times New Roman"/>
          <w:b/>
          <w:bCs/>
          <w:sz w:val="20"/>
          <w:szCs w:val="20"/>
        </w:rPr>
        <w:t>5%</w:t>
      </w:r>
      <w:r w:rsidRPr="001D7D93">
        <w:rPr>
          <w:rFonts w:ascii="Arial MT" w:eastAsia="Calibri" w:hAnsi="Arial MT" w:cs="Times New Roman"/>
          <w:sz w:val="20"/>
          <w:szCs w:val="20"/>
        </w:rPr>
        <w:t xml:space="preserve"> das vagas para pessoas com deficiência (PCD).</w:t>
      </w:r>
    </w:p>
    <w:p w14:paraId="678DA844" w14:textId="77777777" w:rsidR="00714132" w:rsidRPr="001D7D93" w:rsidRDefault="00714132" w:rsidP="00D55857">
      <w:pPr>
        <w:shd w:val="clear" w:color="auto" w:fill="FFFFFF" w:themeFill="background1"/>
        <w:spacing w:after="0"/>
        <w:jc w:val="both"/>
        <w:rPr>
          <w:rFonts w:ascii="Arial MT" w:eastAsia="Calibri" w:hAnsi="Arial MT" w:cs="Times New Roman"/>
          <w:sz w:val="20"/>
          <w:szCs w:val="20"/>
        </w:rPr>
      </w:pPr>
    </w:p>
    <w:sectPr w:rsidR="00714132" w:rsidRPr="001D7D93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466B0" w14:textId="77777777" w:rsidR="00C466CB" w:rsidRDefault="00C466CB" w:rsidP="0079332C">
      <w:pPr>
        <w:spacing w:after="0" w:line="240" w:lineRule="auto"/>
      </w:pPr>
      <w:r>
        <w:separator/>
      </w:r>
    </w:p>
  </w:endnote>
  <w:endnote w:type="continuationSeparator" w:id="0">
    <w:p w14:paraId="6BFC32D8" w14:textId="77777777" w:rsidR="00C466CB" w:rsidRDefault="00C466CB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4D67" w14:textId="0437F5DC" w:rsidR="00454B41" w:rsidRPr="00EB6E19" w:rsidRDefault="00D462A7" w:rsidP="00D462A7">
    <w:pPr>
      <w:pStyle w:val="Rodap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12581" w14:textId="77777777" w:rsidR="00C466CB" w:rsidRDefault="00C466CB" w:rsidP="0079332C">
      <w:pPr>
        <w:spacing w:after="0" w:line="240" w:lineRule="auto"/>
      </w:pPr>
      <w:r>
        <w:separator/>
      </w:r>
    </w:p>
  </w:footnote>
  <w:footnote w:type="continuationSeparator" w:id="0">
    <w:p w14:paraId="1AD5C60C" w14:textId="77777777" w:rsidR="00C466CB" w:rsidRDefault="00C466CB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B8FD" w14:textId="7FF9D3CF" w:rsidR="0079332C" w:rsidRDefault="001D7D93" w:rsidP="001D7D93">
    <w:pPr>
      <w:pStyle w:val="Cabealho"/>
      <w:tabs>
        <w:tab w:val="clear" w:pos="4252"/>
        <w:tab w:val="clear" w:pos="8504"/>
        <w:tab w:val="left" w:pos="6010"/>
      </w:tabs>
      <w:jc w:val="center"/>
    </w:pPr>
    <w:r>
      <w:rPr>
        <w:noProof/>
        <w:sz w:val="20"/>
      </w:rPr>
      <w:drawing>
        <wp:inline distT="0" distB="0" distL="0" distR="0" wp14:anchorId="5775DAA6" wp14:editId="5F51F522">
          <wp:extent cx="2386555" cy="536448"/>
          <wp:effectExtent l="0" t="0" r="0" b="0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6555" cy="536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F16"/>
    <w:multiLevelType w:val="multilevel"/>
    <w:tmpl w:val="508A22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19E8"/>
    <w:multiLevelType w:val="multilevel"/>
    <w:tmpl w:val="477E05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D2103"/>
    <w:multiLevelType w:val="hybridMultilevel"/>
    <w:tmpl w:val="B89831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3765F"/>
    <w:multiLevelType w:val="hybridMultilevel"/>
    <w:tmpl w:val="B89831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34A1F"/>
    <w:multiLevelType w:val="multilevel"/>
    <w:tmpl w:val="C7545B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F5A1A"/>
    <w:multiLevelType w:val="multilevel"/>
    <w:tmpl w:val="AA30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365DF"/>
    <w:multiLevelType w:val="multilevel"/>
    <w:tmpl w:val="C678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1530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520758">
    <w:abstractNumId w:val="8"/>
  </w:num>
  <w:num w:numId="4" w16cid:durableId="578640473">
    <w:abstractNumId w:val="5"/>
  </w:num>
  <w:num w:numId="5" w16cid:durableId="325326502">
    <w:abstractNumId w:val="7"/>
  </w:num>
  <w:num w:numId="6" w16cid:durableId="2117364643">
    <w:abstractNumId w:val="0"/>
  </w:num>
  <w:num w:numId="7" w16cid:durableId="300814837">
    <w:abstractNumId w:val="2"/>
  </w:num>
  <w:num w:numId="8" w16cid:durableId="1342977042">
    <w:abstractNumId w:val="6"/>
  </w:num>
  <w:num w:numId="9" w16cid:durableId="804658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34E57"/>
    <w:rsid w:val="00047CE1"/>
    <w:rsid w:val="00047D17"/>
    <w:rsid w:val="00053E71"/>
    <w:rsid w:val="000F0470"/>
    <w:rsid w:val="00124FAB"/>
    <w:rsid w:val="001743E1"/>
    <w:rsid w:val="00186F2A"/>
    <w:rsid w:val="001D7D93"/>
    <w:rsid w:val="001E056F"/>
    <w:rsid w:val="001E1429"/>
    <w:rsid w:val="001E1DA3"/>
    <w:rsid w:val="00236BD4"/>
    <w:rsid w:val="002372E9"/>
    <w:rsid w:val="0025607F"/>
    <w:rsid w:val="002760DA"/>
    <w:rsid w:val="00291B12"/>
    <w:rsid w:val="00296E47"/>
    <w:rsid w:val="002B4438"/>
    <w:rsid w:val="002F67CB"/>
    <w:rsid w:val="00326E79"/>
    <w:rsid w:val="0033494D"/>
    <w:rsid w:val="0034035D"/>
    <w:rsid w:val="00347BB5"/>
    <w:rsid w:val="00390499"/>
    <w:rsid w:val="003E5149"/>
    <w:rsid w:val="004439C1"/>
    <w:rsid w:val="00454B41"/>
    <w:rsid w:val="00462391"/>
    <w:rsid w:val="00462DDE"/>
    <w:rsid w:val="00483504"/>
    <w:rsid w:val="004D5A1F"/>
    <w:rsid w:val="0050415D"/>
    <w:rsid w:val="005044D4"/>
    <w:rsid w:val="00544DBB"/>
    <w:rsid w:val="005C65B6"/>
    <w:rsid w:val="005D5D7B"/>
    <w:rsid w:val="0061268B"/>
    <w:rsid w:val="00617894"/>
    <w:rsid w:val="006767C9"/>
    <w:rsid w:val="006D48C4"/>
    <w:rsid w:val="006F0B04"/>
    <w:rsid w:val="006F1766"/>
    <w:rsid w:val="00714132"/>
    <w:rsid w:val="00722B91"/>
    <w:rsid w:val="0079332C"/>
    <w:rsid w:val="007A0B51"/>
    <w:rsid w:val="007A5F78"/>
    <w:rsid w:val="00862BC5"/>
    <w:rsid w:val="008669B9"/>
    <w:rsid w:val="008C29BF"/>
    <w:rsid w:val="009303DA"/>
    <w:rsid w:val="00962125"/>
    <w:rsid w:val="00971B16"/>
    <w:rsid w:val="009773D2"/>
    <w:rsid w:val="009B6E34"/>
    <w:rsid w:val="009D2919"/>
    <w:rsid w:val="009D45F4"/>
    <w:rsid w:val="009E4708"/>
    <w:rsid w:val="00A04502"/>
    <w:rsid w:val="00A10420"/>
    <w:rsid w:val="00A65299"/>
    <w:rsid w:val="00A86C93"/>
    <w:rsid w:val="00AB1F60"/>
    <w:rsid w:val="00AB61DB"/>
    <w:rsid w:val="00B349E4"/>
    <w:rsid w:val="00BE6429"/>
    <w:rsid w:val="00C466CB"/>
    <w:rsid w:val="00C54388"/>
    <w:rsid w:val="00C85393"/>
    <w:rsid w:val="00CB70B0"/>
    <w:rsid w:val="00CB753C"/>
    <w:rsid w:val="00CD392B"/>
    <w:rsid w:val="00D462A7"/>
    <w:rsid w:val="00D55857"/>
    <w:rsid w:val="00D9494B"/>
    <w:rsid w:val="00E0182E"/>
    <w:rsid w:val="00E618E8"/>
    <w:rsid w:val="00E73988"/>
    <w:rsid w:val="00E85FF5"/>
    <w:rsid w:val="00EB6E19"/>
    <w:rsid w:val="00EE6EA8"/>
    <w:rsid w:val="00F84632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BC1F13CC-BBF4-4218-9C90-3C201618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cleber pereira ramos</cp:lastModifiedBy>
  <cp:revision>7</cp:revision>
  <dcterms:created xsi:type="dcterms:W3CDTF">2026-08-20T12:05:00Z</dcterms:created>
  <dcterms:modified xsi:type="dcterms:W3CDTF">2026-08-21T12:11:00Z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